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4" w:rsidRPr="00684DFA" w:rsidRDefault="005769C4" w:rsidP="00F94BEC">
      <w:pPr>
        <w:pStyle w:val="Intenzivencitat"/>
        <w:rPr>
          <w:b w:val="0"/>
        </w:rPr>
      </w:pPr>
      <w:r>
        <w:rPr>
          <w:lang w:eastAsia="sl-SI"/>
        </w:rPr>
        <w:t>VLOGA ZA VPIS OTROKA V VRTEC  v  šolskem  letu  202</w:t>
      </w:r>
      <w:r w:rsidR="00E44C9E">
        <w:rPr>
          <w:lang w:eastAsia="sl-SI"/>
        </w:rPr>
        <w:t>1</w:t>
      </w:r>
      <w:r>
        <w:rPr>
          <w:lang w:eastAsia="sl-SI"/>
        </w:rPr>
        <w:t xml:space="preserve"> / 202</w:t>
      </w:r>
      <w:r w:rsidR="00E44C9E">
        <w:rPr>
          <w:lang w:eastAsia="sl-SI"/>
        </w:rPr>
        <w:t>2</w:t>
      </w:r>
    </w:p>
    <w:p w:rsidR="00BC1CC9" w:rsidRPr="005769C4" w:rsidRDefault="005769C4">
      <w:pPr>
        <w:rPr>
          <w:b/>
        </w:rPr>
      </w:pPr>
      <w:r w:rsidRPr="005769C4">
        <w:rPr>
          <w:b/>
        </w:rPr>
        <w:t>PODATKI O OTROKU</w:t>
      </w:r>
    </w:p>
    <w:p w:rsidR="00F94BEC" w:rsidRDefault="005769C4" w:rsidP="00F94BEC">
      <w:r>
        <w:t xml:space="preserve">Otrok </w:t>
      </w:r>
      <w:r>
        <w:fldChar w:fldCharType="begin">
          <w:ffData>
            <w:name w:val="Besedilo1"/>
            <w:enabled/>
            <w:calcOnExit w:val="0"/>
            <w:statusText w:type="text" w:val="ime in priimek otroka"/>
            <w:textInput>
              <w:maxLength w:val="60"/>
              <w:format w:val="Velike Začetnice Besed"/>
            </w:textInput>
          </w:ffData>
        </w:fldChar>
      </w:r>
      <w:bookmarkStart w:id="0" w:name="Besedilo1"/>
      <w:r>
        <w:instrText xml:space="preserve"> FORMTEXT </w:instrText>
      </w:r>
      <w:r>
        <w:fldChar w:fldCharType="separate"/>
      </w:r>
      <w:bookmarkStart w:id="1" w:name="_GoBack"/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bookmarkEnd w:id="1"/>
      <w:r>
        <w:fldChar w:fldCharType="end"/>
      </w:r>
      <w:bookmarkEnd w:id="0"/>
      <w:r>
        <w:t xml:space="preserve"> (ime in priimek otroka) </w:t>
      </w:r>
      <w:r w:rsidR="00F94BEC">
        <w:t xml:space="preserve">    </w:t>
      </w:r>
      <w:r>
        <w:t>(</w:t>
      </w:r>
      <w:r w:rsidR="00F94BEC">
        <w:t xml:space="preserve"> </w:t>
      </w:r>
      <w:r w:rsidR="00F94BEC"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 w:rsidR="00F94BEC">
        <w:instrText xml:space="preserve"> FORMCHECKBOX </w:instrText>
      </w:r>
      <w:r w:rsidR="00821DB5">
        <w:fldChar w:fldCharType="separate"/>
      </w:r>
      <w:r w:rsidR="00F94BEC">
        <w:fldChar w:fldCharType="end"/>
      </w:r>
      <w:bookmarkEnd w:id="2"/>
      <w:r w:rsidR="00F94BEC">
        <w:t xml:space="preserve"> M /  </w:t>
      </w:r>
      <w:r w:rsidR="00F94BEC"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2"/>
      <w:r w:rsidR="00F94BEC">
        <w:instrText xml:space="preserve"> FORMCHECKBOX </w:instrText>
      </w:r>
      <w:r w:rsidR="00821DB5">
        <w:fldChar w:fldCharType="separate"/>
      </w:r>
      <w:r w:rsidR="00F94BEC">
        <w:fldChar w:fldCharType="end"/>
      </w:r>
      <w:bookmarkEnd w:id="3"/>
      <w:r w:rsidR="00F94BEC">
        <w:t xml:space="preserve"> Ž )  rojen  </w:t>
      </w:r>
      <w:r w:rsidR="00F94BEC">
        <w:fldChar w:fldCharType="begin">
          <w:ffData>
            <w:name w:val="Besedilo2"/>
            <w:enabled/>
            <w:calcOnExit w:val="0"/>
            <w:textInput>
              <w:type w:val="date"/>
              <w:format w:val="d. MM. yyyy"/>
            </w:textInput>
          </w:ffData>
        </w:fldChar>
      </w:r>
      <w:bookmarkStart w:id="4" w:name="Besedilo2"/>
      <w:r w:rsidR="00F94BEC">
        <w:instrText xml:space="preserve"> FORMTEXT </w:instrText>
      </w:r>
      <w:r w:rsidR="00F94BEC">
        <w:fldChar w:fldCharType="separate"/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304A39">
        <w:t> </w:t>
      </w:r>
      <w:r w:rsidR="00F94BEC">
        <w:fldChar w:fldCharType="end"/>
      </w:r>
      <w:bookmarkEnd w:id="4"/>
      <w:r w:rsidR="00F94BEC">
        <w:t xml:space="preserve">  v kraju </w:t>
      </w:r>
      <w:r w:rsidR="00304A39"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5" w:name="Besedilo15"/>
      <w:r w:rsidR="00304A39">
        <w:instrText xml:space="preserve"> FORMTEXT </w:instrText>
      </w:r>
      <w:r w:rsidR="00304A39">
        <w:fldChar w:fldCharType="separate"/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fldChar w:fldCharType="end"/>
      </w:r>
      <w:bookmarkEnd w:id="5"/>
      <w:r w:rsidR="00F94BEC">
        <w:t>.</w:t>
      </w:r>
    </w:p>
    <w:p w:rsidR="00F94BEC" w:rsidRDefault="00F94BEC" w:rsidP="00F94BEC">
      <w:pPr>
        <w:ind w:firstLine="708"/>
      </w:pPr>
      <w:r>
        <w:t xml:space="preserve">Davčna številka otroka: </w:t>
      </w:r>
      <w:r w:rsidR="00304A39">
        <w:fldChar w:fldCharType="begin">
          <w:ffData>
            <w:name w:val="Besedilo4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6" w:name="Besedilo4"/>
      <w:r w:rsidR="00304A39">
        <w:instrText xml:space="preserve"> FORMTEXT </w:instrText>
      </w:r>
      <w:r w:rsidR="00304A39">
        <w:fldChar w:fldCharType="separate"/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rPr>
          <w:noProof/>
        </w:rPr>
        <w:t> </w:t>
      </w:r>
      <w:r w:rsidR="00304A39">
        <w:fldChar w:fldCharType="end"/>
      </w:r>
      <w:bookmarkEnd w:id="6"/>
      <w:r>
        <w:t xml:space="preserve"> Matična številka otroka (EMŠO): </w:t>
      </w:r>
      <w:r>
        <w:fldChar w:fldCharType="begin">
          <w:ffData>
            <w:name w:val="Besedilo5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7" w:name="Besedil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94BEC" w:rsidRDefault="00F94BEC" w:rsidP="00F94BEC">
      <w:r>
        <w:t xml:space="preserve">Naslov stalnega bivališča: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8" w:name="Besedil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.</w:t>
      </w:r>
    </w:p>
    <w:p w:rsidR="00F94BEC" w:rsidRDefault="00F94BEC" w:rsidP="00455211">
      <w:pPr>
        <w:pBdr>
          <w:bottom w:val="double" w:sz="6" w:space="1" w:color="auto"/>
        </w:pBdr>
        <w:spacing w:line="480" w:lineRule="auto"/>
      </w:pPr>
      <w:r>
        <w:t xml:space="preserve">Naslov začasnega bivališče: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9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.</w:t>
      </w:r>
    </w:p>
    <w:p w:rsidR="00F94BEC" w:rsidRPr="00F94BEC" w:rsidRDefault="00F94BEC" w:rsidP="00F94BEC">
      <w:pPr>
        <w:rPr>
          <w:b/>
        </w:rPr>
      </w:pPr>
      <w:r w:rsidRPr="00F94BEC">
        <w:rPr>
          <w:b/>
        </w:rPr>
        <w:t>PODATKI O VLAGATELJU – STARŠIH OZ. SKRBNIKIH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257"/>
        <w:gridCol w:w="3157"/>
      </w:tblGrid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Mati oz. zakonita zastopnica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Oče oz. zakoniti zastopnik</w:t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Ime in priimek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0" w:name="Besedilo8"/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  <w:bookmarkEnd w:id="10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EMŠO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Pr="00F94BEC" w:rsidRDefault="00455211" w:rsidP="00F94BEC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Davčna številka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455211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E-pošta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 / GSM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Naslov stalnega prebivališča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Občina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Naslov začasnega prebivališča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Občina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F94BEC" w:rsidTr="00F94BEC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Zaposlitev (navesti  delodajalca in sedež) 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C" w:rsidRDefault="00F94BEC" w:rsidP="00F94B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</w:tbl>
    <w:p w:rsidR="00F94BEC" w:rsidRDefault="00F94BEC" w:rsidP="00455211">
      <w:pPr>
        <w:pBdr>
          <w:bottom w:val="double" w:sz="6" w:space="1" w:color="auto"/>
        </w:pBdr>
        <w:spacing w:line="480" w:lineRule="auto"/>
      </w:pPr>
      <w:r>
        <w:t>Vsi podatki se vpisujejo za oba starša, razen v enostarševski družini.</w:t>
      </w:r>
    </w:p>
    <w:p w:rsidR="00455211" w:rsidRDefault="00455211" w:rsidP="0045521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Navedite posebnosti katerih poznavanje je nujno za otrokovo varnost in ustrezno delo z otrokom: </w:t>
      </w:r>
      <w:r>
        <w:rPr>
          <w:rFonts w:eastAsia="Calibri" w:cstheme="minorHAnsi"/>
          <w:i/>
          <w:color w:val="000000"/>
          <w:sz w:val="24"/>
          <w:szCs w:val="24"/>
        </w:rPr>
        <w:t>(alergije, vročinski krči, epilepsija, posebnosti v razvoju, obravnava pri specialistu, v razvojni ambulanti, diete predpisane od zdravnika specialista)</w:t>
      </w:r>
    </w:p>
    <w:p w:rsidR="00455211" w:rsidRDefault="00455211" w:rsidP="00455211">
      <w:pPr>
        <w:pStyle w:val="Blokbesedila"/>
        <w:ind w:left="0" w:firstLine="0"/>
        <w:jc w:val="both"/>
        <w:rPr>
          <w:rFonts w:asciiTheme="minorHAnsi" w:hAnsiTheme="minorHAnsi" w:cstheme="minorHAnsi"/>
        </w:rPr>
      </w:pPr>
    </w:p>
    <w:p w:rsidR="0043127A" w:rsidRDefault="00455211" w:rsidP="00F94BEC">
      <w:pPr>
        <w:sectPr w:rsidR="0043127A" w:rsidSect="00FE4951">
          <w:headerReference w:type="default" r:id="rId7"/>
          <w:headerReference w:type="first" r:id="rId8"/>
          <w:pgSz w:w="11906" w:h="16838"/>
          <w:pgMar w:top="2127" w:right="1417" w:bottom="709" w:left="1417" w:header="510" w:footer="708" w:gutter="0"/>
          <w:cols w:space="708"/>
          <w:titlePg/>
          <w:docGrid w:linePitch="360"/>
        </w:sectPr>
      </w:pPr>
      <w:r>
        <w:t xml:space="preserve">Posebnosti: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1" w:name="Besedil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55211" w:rsidRDefault="00455211" w:rsidP="00455211"/>
    <w:p w:rsidR="00455211" w:rsidRDefault="00455211" w:rsidP="00455211">
      <w:pPr>
        <w:pStyle w:val="Blokbesedila"/>
        <w:spacing w:line="360" w:lineRule="auto"/>
        <w:ind w:left="0" w:right="113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Otroka želim vključiti v (izberi eno možnost):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Potrditev3"/>
      <w:r>
        <w:rPr>
          <w:rFonts w:cstheme="minorHAnsi"/>
          <w:sz w:val="24"/>
          <w:szCs w:val="24"/>
        </w:rPr>
        <w:instrText xml:space="preserve"> FORMCHECKBOX </w:instrText>
      </w:r>
      <w:r w:rsidR="00821DB5">
        <w:rPr>
          <w:rFonts w:cstheme="minorHAnsi"/>
          <w:sz w:val="24"/>
          <w:szCs w:val="24"/>
        </w:rPr>
      </w:r>
      <w:r w:rsidR="00821DB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2"/>
      <w:r>
        <w:rPr>
          <w:rFonts w:cstheme="minorHAnsi"/>
          <w:sz w:val="24"/>
          <w:szCs w:val="24"/>
        </w:rPr>
        <w:t xml:space="preserve"> celodnevni program  (največ 9 ur)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Potrditev4"/>
      <w:r>
        <w:rPr>
          <w:rFonts w:cstheme="minorHAnsi"/>
          <w:sz w:val="24"/>
          <w:szCs w:val="24"/>
        </w:rPr>
        <w:instrText xml:space="preserve"> FORMCHECKBOX </w:instrText>
      </w:r>
      <w:r w:rsidR="00821DB5">
        <w:rPr>
          <w:rFonts w:cstheme="minorHAnsi"/>
          <w:sz w:val="24"/>
          <w:szCs w:val="24"/>
        </w:rPr>
      </w:r>
      <w:r w:rsidR="00821DB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3"/>
      <w:r>
        <w:rPr>
          <w:rFonts w:cstheme="minorHAnsi"/>
          <w:sz w:val="24"/>
          <w:szCs w:val="24"/>
        </w:rPr>
        <w:t xml:space="preserve"> krajši program od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4" w:name="Besedilo10"/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bookmarkEnd w:id="14"/>
      <w:r>
        <w:rPr>
          <w:rFonts w:cstheme="minorHAnsi"/>
          <w:sz w:val="24"/>
          <w:szCs w:val="24"/>
        </w:rPr>
        <w:t xml:space="preserve"> do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ure  (4 ure brez kosila)</w:t>
      </w:r>
    </w:p>
    <w:p w:rsidR="00455211" w:rsidRDefault="00455211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>
        <w:rPr>
          <w:rFonts w:cstheme="minorHAnsi"/>
          <w:sz w:val="24"/>
          <w:szCs w:val="24"/>
        </w:rPr>
        <w:instrText xml:space="preserve"> FORMCHECKBOX </w:instrText>
      </w:r>
      <w:r w:rsidR="00821DB5">
        <w:rPr>
          <w:rFonts w:cstheme="minorHAnsi"/>
          <w:sz w:val="24"/>
          <w:szCs w:val="24"/>
        </w:rPr>
      </w:r>
      <w:r w:rsidR="00821DB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>
        <w:rPr>
          <w:rFonts w:cstheme="minorHAnsi"/>
          <w:sz w:val="24"/>
          <w:szCs w:val="24"/>
        </w:rPr>
        <w:t xml:space="preserve"> krajši program od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do </w:t>
      </w:r>
      <w:r w:rsidR="0077508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080">
        <w:rPr>
          <w:rFonts w:cstheme="minorHAnsi"/>
          <w:sz w:val="24"/>
          <w:szCs w:val="24"/>
        </w:rPr>
        <w:instrText xml:space="preserve"> FORMTEXT </w:instrText>
      </w:r>
      <w:r w:rsidR="00775080">
        <w:rPr>
          <w:rFonts w:cstheme="minorHAnsi"/>
          <w:sz w:val="24"/>
          <w:szCs w:val="24"/>
        </w:rPr>
      </w:r>
      <w:r w:rsidR="00775080">
        <w:rPr>
          <w:rFonts w:cstheme="minorHAnsi"/>
          <w:sz w:val="24"/>
          <w:szCs w:val="24"/>
        </w:rPr>
        <w:fldChar w:fldCharType="separate"/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noProof/>
          <w:sz w:val="24"/>
          <w:szCs w:val="24"/>
        </w:rPr>
        <w:t> </w:t>
      </w:r>
      <w:r w:rsidR="0077508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ure  (4 ure s kosilom)</w:t>
      </w:r>
    </w:p>
    <w:p w:rsidR="0043127A" w:rsidRDefault="0043127A" w:rsidP="00455211">
      <w:pPr>
        <w:pStyle w:val="Brezrazmikov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6"/>
      <w:r>
        <w:rPr>
          <w:rFonts w:cstheme="minorHAnsi"/>
          <w:sz w:val="24"/>
          <w:szCs w:val="24"/>
        </w:rPr>
        <w:instrText xml:space="preserve"> FORMCHECKBOX </w:instrText>
      </w:r>
      <w:r w:rsidR="00821DB5">
        <w:rPr>
          <w:rFonts w:cstheme="minorHAnsi"/>
          <w:sz w:val="24"/>
          <w:szCs w:val="24"/>
        </w:rPr>
      </w:r>
      <w:r w:rsidR="00821DB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>
        <w:rPr>
          <w:rFonts w:cstheme="minorHAnsi"/>
          <w:sz w:val="24"/>
          <w:szCs w:val="24"/>
        </w:rPr>
        <w:t xml:space="preserve"> drugo - navedite vaše želje in potrebe : </w:t>
      </w:r>
      <w:r>
        <w:rPr>
          <w:rFonts w:cstheme="minorHAnsi"/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7" w:name="Besedilo1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7"/>
      <w:r>
        <w:rPr>
          <w:rFonts w:cstheme="minorHAnsi"/>
          <w:sz w:val="24"/>
          <w:szCs w:val="24"/>
        </w:rPr>
        <w:t>.</w:t>
      </w:r>
    </w:p>
    <w:p w:rsidR="0043127A" w:rsidRDefault="0043127A" w:rsidP="00455211">
      <w:pPr>
        <w:pStyle w:val="Brezrazmikov"/>
        <w:ind w:left="720"/>
        <w:rPr>
          <w:rFonts w:cstheme="minorHAnsi"/>
          <w:sz w:val="24"/>
          <w:szCs w:val="24"/>
        </w:rPr>
      </w:pPr>
    </w:p>
    <w:p w:rsidR="00455211" w:rsidRDefault="0043127A" w:rsidP="00F94BEC">
      <w:r>
        <w:tab/>
        <w:t xml:space="preserve">Potreben čas varstva od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8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do </w:t>
      </w:r>
      <w: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9" w:name="Besedil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>.</w:t>
      </w:r>
    </w:p>
    <w:p w:rsidR="0043127A" w:rsidRDefault="0043127A" w:rsidP="00F94BEC"/>
    <w:p w:rsidR="0043127A" w:rsidRDefault="0043127A" w:rsidP="0043127A">
      <w:pPr>
        <w:spacing w:after="0"/>
      </w:pPr>
      <w:r>
        <w:t xml:space="preserve">DATUM VKLJUČITVE OTROKA V VRTEC: </w:t>
      </w:r>
      <w:r>
        <w:fldChar w:fldCharType="begin">
          <w:ffData>
            <w:name w:val="Besedilo14"/>
            <w:enabled/>
            <w:calcOnExit w:val="0"/>
            <w:textInput>
              <w:type w:val="date"/>
            </w:textInput>
          </w:ffData>
        </w:fldChar>
      </w:r>
      <w:bookmarkStart w:id="20" w:name="Besedil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3127A" w:rsidRDefault="0043127A" w:rsidP="00F94BEC">
      <w:pPr>
        <w:rPr>
          <w:sz w:val="18"/>
        </w:rPr>
      </w:pPr>
      <w:r w:rsidRPr="0043127A">
        <w:rPr>
          <w:sz w:val="18"/>
        </w:rPr>
        <w:t>(starostni pogoj za sprejem v vrtec je dopolnjenih 11 mesecev)</w:t>
      </w:r>
    </w:p>
    <w:p w:rsidR="0043127A" w:rsidRDefault="0043127A" w:rsidP="00F94BEC"/>
    <w:tbl>
      <w:tblPr>
        <w:tblStyle w:val="Tabelamrea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3127A" w:rsidTr="0043127A">
        <w:tc>
          <w:tcPr>
            <w:tcW w:w="9062" w:type="dxa"/>
          </w:tcPr>
          <w:p w:rsidR="0043127A" w:rsidRDefault="0043127A" w:rsidP="0043127A">
            <w:pPr>
              <w:spacing w:after="0" w:line="240" w:lineRule="auto"/>
              <w:rPr>
                <w:rFonts w:eastAsia="Arial Unicode MS" w:cstheme="minorHAnsi"/>
                <w:i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 xml:space="preserve">S podpisom vloge jamčite, da so podatki resnični. Vrtcu dovoljujete, da jih uporablja v skladu s predpisi o zbiranju in varstvu osebnih podatkov (Ur. l. RS št.80/2004). </w:t>
            </w:r>
            <w:r>
              <w:rPr>
                <w:rFonts w:eastAsia="Arial Unicode MS" w:cstheme="minorHAnsi"/>
                <w:i/>
                <w:lang w:eastAsia="sl-SI"/>
              </w:rPr>
              <w:t>Osebni podatki staršev in otrok bodo zbrani v evidenci vrtca in uporabljeni samo v namene in za potrebe vrtca.</w:t>
            </w:r>
          </w:p>
          <w:p w:rsidR="0043127A" w:rsidRDefault="0043127A" w:rsidP="0043127A">
            <w:pPr>
              <w:spacing w:after="0" w:line="240" w:lineRule="auto"/>
              <w:jc w:val="both"/>
              <w:rPr>
                <w:rFonts w:eastAsia="Arial Unicode MS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 xml:space="preserve">O vsaki spremembi podatkov ste dolžni vrtec sproti obveščati, oz. najkasneje v 8 dneh od spremembe podatkov. </w:t>
            </w:r>
            <w:r>
              <w:rPr>
                <w:rFonts w:eastAsia="Arial Unicode MS" w:cstheme="minorHAnsi"/>
                <w:i/>
                <w:lang w:eastAsia="sl-SI"/>
              </w:rPr>
              <w:t>Morebitni izpis otroka morate urediti pisno pri vodji vrtca.</w:t>
            </w:r>
            <w:r>
              <w:rPr>
                <w:rFonts w:eastAsia="Arial Unicode MS" w:cstheme="minorHAnsi"/>
                <w:sz w:val="18"/>
                <w:szCs w:val="18"/>
                <w:lang w:eastAsia="sl-SI"/>
              </w:rPr>
              <w:t xml:space="preserve"> </w:t>
            </w:r>
          </w:p>
          <w:p w:rsidR="0043127A" w:rsidRDefault="0043127A" w:rsidP="0043127A">
            <w:pPr>
              <w:spacing w:after="0"/>
            </w:pPr>
            <w:r>
              <w:rPr>
                <w:rFonts w:eastAsia="Arial Unicode MS" w:cstheme="minorHAnsi"/>
                <w:i/>
                <w:lang w:eastAsia="sl-SI"/>
              </w:rPr>
              <w:t>Otroka lahko v vrtec pripeljete šele po oddaji vse potrebne dokumentacije: vpisna vloga,  zdravniško spričevalo, soglasje staršev in po podpisu pogodbe z vrtcem.</w:t>
            </w:r>
          </w:p>
        </w:tc>
      </w:tr>
    </w:tbl>
    <w:p w:rsidR="0043127A" w:rsidRDefault="0043127A" w:rsidP="00F94BEC"/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Svetujemo in omogočamo vam </w:t>
      </w:r>
      <w:r>
        <w:rPr>
          <w:rFonts w:eastAsia="Times New Roman" w:cstheme="minorHAnsi"/>
          <w:u w:val="single"/>
          <w:lang w:eastAsia="sl-SI"/>
        </w:rPr>
        <w:t>postopno uvajanje otroka v vrtec</w:t>
      </w:r>
      <w:r>
        <w:rPr>
          <w:rFonts w:eastAsia="Times New Roman" w:cstheme="minorHAnsi"/>
          <w:lang w:eastAsia="sl-SI"/>
        </w:rPr>
        <w:t xml:space="preserve">. </w:t>
      </w: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Izkušnje kažejo, da imajo otroci, ki jih starši postopno uvajajo, manj težav pri prehodu iz domačega v institucionalno okolje. Priporočljivo je, da si prve dni otrokovega bivanja v vrtcu uredite obveznosti tako, da lahko otrok ostaja v vrtcu krajši čas, in/ali pa da nekaj časa preživite z njim v vrtcu.  </w:t>
      </w: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43127A" w:rsidRDefault="0043127A" w:rsidP="0043127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Otroka </w:t>
      </w:r>
      <w:r>
        <w:rPr>
          <w:rFonts w:eastAsia="Times New Roman" w:cstheme="minorHAnsi"/>
          <w:u w:val="single"/>
          <w:lang w:eastAsia="sl-SI"/>
        </w:rPr>
        <w:t>lahko začnete postopno uvajati z dnem, ko je otrok v vrtec vpisan</w:t>
      </w:r>
      <w:r>
        <w:rPr>
          <w:rFonts w:eastAsia="Times New Roman" w:cstheme="minorHAnsi"/>
          <w:lang w:eastAsia="sl-SI"/>
        </w:rPr>
        <w:t xml:space="preserve">, pred tem pa si lahko skupaj z otrokom ogledate prostore vrtca in se seznanite z življenjem in delom v vrtcu.  </w:t>
      </w:r>
    </w:p>
    <w:p w:rsidR="0043127A" w:rsidRDefault="0043127A" w:rsidP="0043127A">
      <w:pPr>
        <w:spacing w:after="0" w:line="240" w:lineRule="auto"/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871712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DATUM ODDAJE VLOGE:     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begin">
          <w:ffData>
            <w:name w:val="Besedilo16"/>
            <w:enabled/>
            <w:calcOnExit w:val="0"/>
            <w:textInput>
              <w:type w:val="date"/>
            </w:textInput>
          </w:ffData>
        </w:fldChar>
      </w:r>
      <w:bookmarkStart w:id="21" w:name="Besedilo16"/>
      <w:r w:rsidR="00871712">
        <w:rPr>
          <w:rFonts w:eastAsia="Arial Unicode MS" w:cstheme="minorHAnsi"/>
          <w:b/>
          <w:sz w:val="24"/>
          <w:szCs w:val="24"/>
          <w:lang w:eastAsia="sl-SI"/>
        </w:rPr>
        <w:instrText xml:space="preserve"> FORMTEXT </w:instrText>
      </w:r>
      <w:r w:rsidR="00871712">
        <w:rPr>
          <w:rFonts w:eastAsia="Arial Unicode MS" w:cstheme="minorHAnsi"/>
          <w:b/>
          <w:sz w:val="24"/>
          <w:szCs w:val="24"/>
          <w:lang w:eastAsia="sl-SI"/>
        </w:rPr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separate"/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end"/>
      </w:r>
      <w:bookmarkEnd w:id="21"/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</w:t>
      </w:r>
    </w:p>
    <w:p w:rsidR="00871712" w:rsidRDefault="00871712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>IME IN PRIIMEK STARŠA ALI ZAKONITEGA ZASTOPNIKA: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t xml:space="preserve">  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2" w:name="Besedilo17"/>
      <w:r w:rsidR="00871712">
        <w:rPr>
          <w:rFonts w:eastAsia="Arial Unicode MS" w:cstheme="minorHAnsi"/>
          <w:b/>
          <w:sz w:val="24"/>
          <w:szCs w:val="24"/>
          <w:lang w:eastAsia="sl-SI"/>
        </w:rPr>
        <w:instrText xml:space="preserve"> FORMTEXT </w:instrText>
      </w:r>
      <w:r w:rsidR="00871712">
        <w:rPr>
          <w:rFonts w:eastAsia="Arial Unicode MS" w:cstheme="minorHAnsi"/>
          <w:b/>
          <w:sz w:val="24"/>
          <w:szCs w:val="24"/>
          <w:lang w:eastAsia="sl-SI"/>
        </w:rPr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separate"/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noProof/>
          <w:sz w:val="24"/>
          <w:szCs w:val="24"/>
          <w:lang w:eastAsia="sl-SI"/>
        </w:rPr>
        <w:t> </w:t>
      </w:r>
      <w:r w:rsidR="00871712">
        <w:rPr>
          <w:rFonts w:eastAsia="Arial Unicode MS" w:cstheme="minorHAnsi"/>
          <w:b/>
          <w:sz w:val="24"/>
          <w:szCs w:val="24"/>
          <w:lang w:eastAsia="sl-SI"/>
        </w:rPr>
        <w:fldChar w:fldCharType="end"/>
      </w:r>
      <w:bookmarkEnd w:id="22"/>
    </w:p>
    <w:p w:rsidR="0043127A" w:rsidRDefault="0043127A" w:rsidP="0043127A">
      <w:pPr>
        <w:spacing w:after="0" w:line="240" w:lineRule="auto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                                                </w:t>
      </w: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 xml:space="preserve">                                                                  PODPIS:</w:t>
      </w:r>
    </w:p>
    <w:p w:rsidR="0043127A" w:rsidRDefault="0043127A" w:rsidP="0043127A">
      <w:pPr>
        <w:spacing w:after="0" w:line="240" w:lineRule="auto"/>
        <w:ind w:left="-6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  <w:r>
        <w:rPr>
          <w:rFonts w:eastAsia="Arial Unicode MS" w:cstheme="minorHAnsi"/>
          <w:b/>
          <w:sz w:val="24"/>
          <w:szCs w:val="24"/>
          <w:lang w:eastAsia="sl-SI"/>
        </w:rPr>
        <w:t>______________________________________________</w:t>
      </w:r>
    </w:p>
    <w:p w:rsidR="0043127A" w:rsidRDefault="0043127A" w:rsidP="0043127A">
      <w:pPr>
        <w:spacing w:after="0" w:line="240" w:lineRule="auto"/>
        <w:ind w:left="-6"/>
        <w:jc w:val="right"/>
        <w:rPr>
          <w:rFonts w:eastAsia="Arial Unicode MS" w:cstheme="minorHAnsi"/>
          <w:b/>
          <w:sz w:val="24"/>
          <w:szCs w:val="24"/>
          <w:lang w:eastAsia="sl-SI"/>
        </w:rPr>
      </w:pPr>
    </w:p>
    <w:p w:rsidR="0043127A" w:rsidRDefault="0043127A" w:rsidP="0043127A">
      <w:pPr>
        <w:framePr w:hSpace="141" w:wrap="around" w:vAnchor="text" w:hAnchor="margin" w:y="9"/>
        <w:spacing w:after="0" w:line="240" w:lineRule="auto"/>
        <w:ind w:left="-6"/>
        <w:jc w:val="right"/>
        <w:rPr>
          <w:rFonts w:eastAsia="Arial Unicode MS" w:cstheme="minorHAnsi"/>
          <w:i/>
          <w:sz w:val="18"/>
          <w:szCs w:val="18"/>
          <w:lang w:eastAsia="sl-SI"/>
        </w:rPr>
      </w:pPr>
    </w:p>
    <w:p w:rsidR="0043127A" w:rsidRDefault="0043127A" w:rsidP="0043127A">
      <w:pPr>
        <w:spacing w:after="0" w:line="240" w:lineRule="auto"/>
        <w:jc w:val="right"/>
        <w:rPr>
          <w:rFonts w:eastAsia="Times New Roman" w:cstheme="minorHAnsi"/>
          <w:lang w:eastAsia="sl-SI"/>
        </w:rPr>
      </w:pPr>
      <w:r>
        <w:rPr>
          <w:rFonts w:eastAsia="Arial Unicode MS" w:cstheme="minorHAnsi"/>
          <w:i/>
          <w:sz w:val="18"/>
          <w:szCs w:val="18"/>
          <w:lang w:eastAsia="sl-SI"/>
        </w:rPr>
        <w:t xml:space="preserve">        Elektronsko poslane vloge boste podpisali naknadno.</w:t>
      </w:r>
    </w:p>
    <w:p w:rsidR="0043127A" w:rsidRDefault="0043127A" w:rsidP="0043127A"/>
    <w:p w:rsidR="0043127A" w:rsidRDefault="0043127A" w:rsidP="0043127A">
      <w:pPr>
        <w:spacing w:after="0" w:line="240" w:lineRule="auto"/>
        <w:ind w:left="-6"/>
      </w:pPr>
    </w:p>
    <w:sectPr w:rsidR="0043127A" w:rsidSect="00304A39">
      <w:headerReference w:type="first" r:id="rId9"/>
      <w:pgSz w:w="11906" w:h="16838"/>
      <w:pgMar w:top="426" w:right="1417" w:bottom="56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B5" w:rsidRDefault="00821DB5" w:rsidP="005769C4">
      <w:pPr>
        <w:spacing w:after="0" w:line="240" w:lineRule="auto"/>
      </w:pPr>
      <w:r>
        <w:separator/>
      </w:r>
    </w:p>
  </w:endnote>
  <w:endnote w:type="continuationSeparator" w:id="0">
    <w:p w:rsidR="00821DB5" w:rsidRDefault="00821DB5" w:rsidP="0057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B5" w:rsidRDefault="00821DB5" w:rsidP="005769C4">
      <w:pPr>
        <w:spacing w:after="0" w:line="240" w:lineRule="auto"/>
      </w:pPr>
      <w:r>
        <w:separator/>
      </w:r>
    </w:p>
  </w:footnote>
  <w:footnote w:type="continuationSeparator" w:id="0">
    <w:p w:rsidR="00821DB5" w:rsidRDefault="00821DB5" w:rsidP="0057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page" w:horzAnchor="page" w:tblpX="2731" w:tblpY="39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3236"/>
    </w:tblGrid>
    <w:tr w:rsidR="005769C4" w:rsidTr="0043127A">
      <w:trPr>
        <w:trHeight w:val="1486"/>
      </w:trPr>
      <w:tc>
        <w:tcPr>
          <w:tcW w:w="1584" w:type="dxa"/>
          <w:vAlign w:val="center"/>
        </w:tcPr>
        <w:p w:rsidR="005769C4" w:rsidRDefault="005769C4" w:rsidP="005769C4">
          <w:pPr>
            <w:spacing w:after="0" w:line="240" w:lineRule="auto"/>
            <w:rPr>
              <w:rFonts w:ascii="Bell MT" w:hAnsi="Bell MT"/>
              <w:i/>
            </w:rPr>
          </w:pPr>
        </w:p>
      </w:tc>
      <w:tc>
        <w:tcPr>
          <w:tcW w:w="3236" w:type="dxa"/>
          <w:vAlign w:val="center"/>
        </w:tcPr>
        <w:p w:rsidR="005769C4" w:rsidRDefault="005769C4" w:rsidP="005769C4">
          <w:pPr>
            <w:spacing w:after="0" w:line="240" w:lineRule="auto"/>
            <w:rPr>
              <w:rFonts w:ascii="Bell MT" w:hAnsi="Bell MT"/>
              <w:i/>
            </w:rPr>
          </w:pPr>
        </w:p>
      </w:tc>
    </w:tr>
  </w:tbl>
  <w:p w:rsidR="005769C4" w:rsidRDefault="005769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page" w:horzAnchor="page" w:tblpX="2731" w:tblpY="39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3236"/>
    </w:tblGrid>
    <w:tr w:rsidR="0043127A" w:rsidTr="00E333E9">
      <w:trPr>
        <w:trHeight w:val="1486"/>
      </w:trPr>
      <w:tc>
        <w:tcPr>
          <w:tcW w:w="1584" w:type="dxa"/>
          <w:vAlign w:val="center"/>
          <w:hideMark/>
        </w:tcPr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noProof/>
              <w:lang w:eastAsia="sl-SI"/>
            </w:rPr>
            <w:drawing>
              <wp:inline distT="0" distB="0" distL="0" distR="0" wp14:anchorId="456821EB" wp14:editId="46EA1328">
                <wp:extent cx="499745" cy="499745"/>
                <wp:effectExtent l="0" t="0" r="0" b="0"/>
                <wp:docPr id="5" name="Slika 5" descr="vrtec-verzej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vrtec-verzej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dxa"/>
          <w:vAlign w:val="center"/>
        </w:tcPr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VRTEC  VER</w:t>
          </w:r>
          <w:r>
            <w:rPr>
              <w:rFonts w:ascii="Cambria" w:hAnsi="Cambria" w:cs="Cambria"/>
              <w:i/>
            </w:rPr>
            <w:t>Ž</w:t>
          </w:r>
          <w:r>
            <w:rPr>
              <w:rFonts w:ascii="Bell MT" w:hAnsi="Bell MT"/>
              <w:i/>
            </w:rPr>
            <w:t>EJ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Puš</w:t>
          </w:r>
          <w:r>
            <w:rPr>
              <w:rFonts w:ascii="Cambria" w:hAnsi="Cambria" w:cs="Cambria"/>
              <w:i/>
            </w:rPr>
            <w:t>č</w:t>
          </w:r>
          <w:r>
            <w:rPr>
              <w:rFonts w:ascii="Bell MT" w:hAnsi="Bell MT"/>
              <w:i/>
            </w:rPr>
            <w:t>enjakova ulica 8, 9241 Ver</w:t>
          </w:r>
          <w:r>
            <w:rPr>
              <w:rFonts w:ascii="Cambria" w:hAnsi="Cambria" w:cs="Cambria"/>
              <w:i/>
            </w:rPr>
            <w:t>ž</w:t>
          </w:r>
          <w:r>
            <w:rPr>
              <w:rFonts w:ascii="Bell MT" w:hAnsi="Bell MT"/>
              <w:i/>
            </w:rPr>
            <w:t>ej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GSM: 051/600-980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>Spletna stran: www.vrtec-verzej.si</w:t>
          </w:r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  <w:r>
            <w:rPr>
              <w:rFonts w:ascii="Bell MT" w:hAnsi="Bell MT"/>
              <w:i/>
            </w:rPr>
            <w:t xml:space="preserve">e-pošta: </w:t>
          </w:r>
          <w:hyperlink r:id="rId2" w:history="1">
            <w:r>
              <w:rPr>
                <w:rStyle w:val="Hiperpovezava"/>
                <w:rFonts w:ascii="Bell MT" w:hAnsi="Bell MT"/>
                <w:i/>
              </w:rPr>
              <w:t>info@vrtec-verzej.si</w:t>
            </w:r>
          </w:hyperlink>
        </w:p>
        <w:p w:rsidR="0043127A" w:rsidRDefault="0043127A" w:rsidP="0043127A">
          <w:pPr>
            <w:spacing w:after="0" w:line="240" w:lineRule="auto"/>
            <w:rPr>
              <w:rFonts w:ascii="Bell MT" w:hAnsi="Bell MT"/>
              <w:i/>
            </w:rPr>
          </w:pPr>
        </w:p>
      </w:tc>
    </w:tr>
  </w:tbl>
  <w:p w:rsidR="0043127A" w:rsidRDefault="0043127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7A" w:rsidRDefault="004312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922"/>
    <w:multiLevelType w:val="hybridMultilevel"/>
    <w:tmpl w:val="64463826"/>
    <w:lvl w:ilvl="0" w:tplc="1EEA3CD0">
      <w:start w:val="1"/>
      <w:numFmt w:val="upp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4"/>
    <w:rsid w:val="002D7AEA"/>
    <w:rsid w:val="002F11CA"/>
    <w:rsid w:val="00304A39"/>
    <w:rsid w:val="0043127A"/>
    <w:rsid w:val="00455211"/>
    <w:rsid w:val="00556BFD"/>
    <w:rsid w:val="005769C4"/>
    <w:rsid w:val="00762D12"/>
    <w:rsid w:val="00775080"/>
    <w:rsid w:val="00821DB5"/>
    <w:rsid w:val="00871712"/>
    <w:rsid w:val="00BC1CC9"/>
    <w:rsid w:val="00C932CD"/>
    <w:rsid w:val="00D00F1A"/>
    <w:rsid w:val="00D824E2"/>
    <w:rsid w:val="00E44C9E"/>
    <w:rsid w:val="00F00686"/>
    <w:rsid w:val="00F94BEC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FCE5"/>
  <w15:chartTrackingRefBased/>
  <w15:docId w15:val="{37E0D979-6BD6-4953-86C5-C5627A9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12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9C4"/>
  </w:style>
  <w:style w:type="paragraph" w:styleId="Noga">
    <w:name w:val="footer"/>
    <w:basedOn w:val="Navaden"/>
    <w:link w:val="NogaZnak"/>
    <w:uiPriority w:val="99"/>
    <w:unhideWhenUsed/>
    <w:rsid w:val="0057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9C4"/>
  </w:style>
  <w:style w:type="character" w:styleId="Hiperpovezava">
    <w:name w:val="Hyperlink"/>
    <w:basedOn w:val="Privzetapisavaodstavka"/>
    <w:uiPriority w:val="99"/>
    <w:semiHidden/>
    <w:unhideWhenUsed/>
    <w:rsid w:val="005769C4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769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94BEC"/>
    <w:rPr>
      <w:color w:val="80808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94BEC"/>
    <w:pPr>
      <w:pBdr>
        <w:bottom w:val="single" w:sz="4" w:space="10" w:color="C00000"/>
      </w:pBdr>
      <w:spacing w:before="120" w:after="240" w:line="260" w:lineRule="exact"/>
      <w:ind w:left="862" w:right="862"/>
      <w:jc w:val="center"/>
    </w:pPr>
    <w:rPr>
      <w:b/>
      <w:i/>
      <w:iCs/>
      <w:color w:val="000000" w:themeColor="text1"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94BEC"/>
    <w:rPr>
      <w:b/>
      <w:i/>
      <w:iCs/>
      <w:color w:val="000000" w:themeColor="text1"/>
      <w:sz w:val="28"/>
    </w:rPr>
  </w:style>
  <w:style w:type="paragraph" w:styleId="Blokbesedila">
    <w:name w:val="Block Text"/>
    <w:basedOn w:val="Navaden"/>
    <w:unhideWhenUsed/>
    <w:rsid w:val="00455211"/>
    <w:pPr>
      <w:spacing w:after="0" w:line="240" w:lineRule="auto"/>
      <w:ind w:left="360" w:right="360" w:hanging="360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Brezrazmikov">
    <w:name w:val="No Spacing"/>
    <w:uiPriority w:val="1"/>
    <w:qFormat/>
    <w:rsid w:val="00455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rtec-verze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 Hladen</dc:creator>
  <cp:keywords/>
  <dc:description/>
  <cp:lastModifiedBy>Sašo Hladen</cp:lastModifiedBy>
  <cp:revision>12</cp:revision>
  <dcterms:created xsi:type="dcterms:W3CDTF">2020-04-03T10:01:00Z</dcterms:created>
  <dcterms:modified xsi:type="dcterms:W3CDTF">2021-02-25T09:29:00Z</dcterms:modified>
</cp:coreProperties>
</file>